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49B9CB9B" w:rsidP="0874867B" w:rsidRDefault="49B9CB9B" w14:paraId="2557AA73" w14:textId="67A40D60">
      <w:pPr>
        <w:pStyle w:val="Normal"/>
      </w:pPr>
    </w:p>
    <w:p w:rsidRPr="00080AE0" w:rsidR="00AC541B" w:rsidP="49B9CB9B" w:rsidRDefault="00AC541B" w14:paraId="5AA1D7D5" w14:textId="6C73056F">
      <w:pPr>
        <w:pStyle w:val="Title"/>
        <w:jc w:val="center"/>
        <w:rPr>
          <w:b w:val="1"/>
          <w:bCs w:val="1"/>
          <w:sz w:val="32"/>
          <w:szCs w:val="32"/>
        </w:rPr>
      </w:pPr>
      <w:bookmarkStart w:name="_Int_2M0RMXcY" w:id="275403460"/>
      <w:r w:rsidR="3A087BF3">
        <w:rPr/>
        <w:t>Victory Advisory Council 2024-2025</w:t>
      </w:r>
      <w:bookmarkEnd w:id="275403460"/>
    </w:p>
    <w:p w:rsidR="49B9CB9B" w:rsidP="49B9CB9B" w:rsidRDefault="49B9CB9B" w14:paraId="6F5D0668" w14:textId="045AA7EE">
      <w:pPr>
        <w:pStyle w:val="Normal"/>
        <w:bidi w:val="0"/>
      </w:pPr>
    </w:p>
    <w:p w:rsidR="49B9CB9B" w:rsidP="49B9CB9B" w:rsidRDefault="49B9CB9B" w14:paraId="2B33C177" w14:textId="70375FF8">
      <w:pPr>
        <w:pStyle w:val="MediumGrid21"/>
        <w:ind w:left="720" w:firstLine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25B8F732" w:rsidP="49B9CB9B" w:rsidRDefault="25B8F732" w14:paraId="553614AC" w14:textId="5B1E503D">
      <w:pPr>
        <w:pStyle w:val="MediumGrid21"/>
        <w:ind w:left="720"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9B9CB9B" w:rsidR="25B8F73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September 17, 2024</w:t>
      </w:r>
      <w:r>
        <w:tab/>
      </w:r>
      <w:r w:rsidRPr="49B9CB9B" w:rsidR="25B8F73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6:00 pm </w:t>
      </w:r>
    </w:p>
    <w:p w:rsidR="254C59DE" w:rsidP="49B9CB9B" w:rsidRDefault="254C59DE" w14:paraId="23636764" w14:textId="1074AE82">
      <w:pPr>
        <w:pStyle w:val="MediumGrid21"/>
        <w:ind w:left="720"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hyperlink r:id="R3f44761e016a432f">
        <w:r w:rsidRPr="49B9CB9B" w:rsidR="254C59DE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Victory Advisory Council Zoom Meeting Link</w:t>
        </w:r>
      </w:hyperlink>
    </w:p>
    <w:p w:rsidR="49B9CB9B" w:rsidP="49B9CB9B" w:rsidRDefault="49B9CB9B" w14:paraId="4A299B76" w14:textId="3DDB99E8">
      <w:pPr>
        <w:pStyle w:val="MediumGrid21"/>
        <w:ind w:left="720"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B9D653B" w:rsidP="49B9CB9B" w:rsidRDefault="1B9D653B" w14:paraId="32EA00C0" w14:textId="3D4C4042">
      <w:pPr>
        <w:pStyle w:val="MediumGrid21"/>
        <w:ind w:left="720" w:firstLine="72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9B9CB9B" w:rsidR="1B9D653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Victory Advisory Council </w:t>
      </w:r>
    </w:p>
    <w:p w:rsidR="1B9D653B" w:rsidP="49B9CB9B" w:rsidRDefault="1B9D653B" w14:paraId="4A456C3A" w14:textId="047A0799">
      <w:pPr>
        <w:pStyle w:val="MediumGrid21"/>
        <w:ind w:left="720" w:firstLine="72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9B9CB9B" w:rsidR="1B9D653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Principal: Chad Wray</w:t>
      </w:r>
    </w:p>
    <w:p w:rsidR="1B9D653B" w:rsidP="49B9CB9B" w:rsidRDefault="1B9D653B" w14:paraId="5177C733" w14:textId="0E06AB7C">
      <w:pPr>
        <w:pStyle w:val="MediumGrid21"/>
        <w:ind w:left="720" w:firstLine="72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9B9CB9B" w:rsidR="1B9D653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Assistant Principal: Pat Koscinski </w:t>
      </w:r>
    </w:p>
    <w:p w:rsidR="1B9D653B" w:rsidP="49B9CB9B" w:rsidRDefault="1B9D653B" w14:paraId="0B5F6C1C" w14:textId="7151C826">
      <w:pPr>
        <w:pStyle w:val="MediumGrid21"/>
        <w:ind w:left="720" w:firstLine="72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9B9CB9B" w:rsidR="1B9D653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Parent Liaison: Cecilia Kuglistsh</w:t>
      </w:r>
    </w:p>
    <w:p w:rsidR="49B9CB9B" w:rsidP="49B9CB9B" w:rsidRDefault="49B9CB9B" w14:paraId="0FC65C9C" w14:textId="6463D453">
      <w:pPr>
        <w:pStyle w:val="MediumGrid21"/>
        <w:ind w:left="720"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49B9CB9B" w:rsidP="35E275B3" w:rsidRDefault="49B9CB9B" w14:paraId="3F35D7A0" w14:textId="3FFB6D23">
      <w:pPr>
        <w:pStyle w:val="MediumGrid21"/>
        <w:ind w:left="720" w:firstLine="72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25B8F732" w:rsidP="49B9CB9B" w:rsidRDefault="25B8F732" w14:paraId="6204E205" w14:textId="392CA76D">
      <w:pPr>
        <w:pStyle w:val="MediumGrid21"/>
        <w:ind w:left="720" w:firstLine="720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  <w:u w:val="single"/>
        </w:rPr>
      </w:pPr>
      <w:r w:rsidRPr="49B9CB9B" w:rsidR="25B8F732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  <w:u w:val="single"/>
        </w:rPr>
        <w:t xml:space="preserve">Agenda </w:t>
      </w:r>
    </w:p>
    <w:p w:rsidR="49B9CB9B" w:rsidP="49B9CB9B" w:rsidRDefault="49B9CB9B" w14:paraId="1986B656" w14:textId="00A6CDE4">
      <w:pPr>
        <w:pStyle w:val="MediumGrid21"/>
        <w:ind w:left="720" w:firstLine="72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51240926" w:rsidP="49B9CB9B" w:rsidRDefault="51240926" w14:paraId="14A64252" w14:textId="7E8679EC">
      <w:pPr>
        <w:pStyle w:val="MediumGrid21"/>
        <w:ind w:left="144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9B9CB9B" w:rsidR="5124092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</w:t>
      </w:r>
      <w:r w:rsidRPr="49B9CB9B" w:rsidR="0042D30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Welcome &amp; Introductions </w:t>
      </w:r>
    </w:p>
    <w:p w:rsidR="1B058B75" w:rsidP="49B9CB9B" w:rsidRDefault="1B058B75" w14:paraId="54680248" w14:textId="543C5195">
      <w:pPr>
        <w:pStyle w:val="MediumGrid21"/>
        <w:ind w:left="144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9B9CB9B" w:rsidR="1B058B7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</w:t>
      </w:r>
      <w:r w:rsidRPr="49B9CB9B" w:rsidR="0042D30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Purpose, Membership &amp; Chair </w:t>
      </w:r>
    </w:p>
    <w:p w:rsidR="19257A7E" w:rsidP="49B9CB9B" w:rsidRDefault="19257A7E" w14:paraId="3B7E5381" w14:textId="4498AAD2">
      <w:pPr>
        <w:pStyle w:val="MediumGrid21"/>
        <w:ind w:left="144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9B9CB9B" w:rsidR="19257A7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</w:t>
      </w:r>
      <w:r w:rsidRPr="49B9CB9B" w:rsidR="0042D30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Meeting Schedule </w:t>
      </w:r>
    </w:p>
    <w:p w:rsidR="1DE08273" w:rsidP="49B9CB9B" w:rsidRDefault="1DE08273" w14:paraId="444EC585" w14:textId="67312BC4">
      <w:pPr>
        <w:pStyle w:val="MediumGrid21"/>
        <w:ind w:left="144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9B9CB9B" w:rsidR="1DE0827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</w:t>
      </w:r>
      <w:r w:rsidRPr="49B9CB9B" w:rsidR="0042D30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Agenda &amp; topics covered by the VAC </w:t>
      </w:r>
    </w:p>
    <w:p w:rsidR="1DE08273" w:rsidP="49B9CB9B" w:rsidRDefault="1DE08273" w14:paraId="58130C13" w14:textId="25A7F40F">
      <w:pPr>
        <w:pStyle w:val="MediumGrid21"/>
        <w:ind w:left="144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9B9CB9B" w:rsidR="1DE0827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</w:t>
      </w:r>
      <w:r w:rsidRPr="49B9CB9B" w:rsidR="0042D30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Role of the Superintendent’s Advisory Council </w:t>
      </w:r>
    </w:p>
    <w:p w:rsidR="0E8FAA54" w:rsidP="49B9CB9B" w:rsidRDefault="0E8FAA54" w14:paraId="0C15EFBE" w14:textId="3CDAB8B3">
      <w:pPr>
        <w:pStyle w:val="MediumGrid21"/>
        <w:ind w:left="144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9B9CB9B" w:rsidR="0E8FAA5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</w:t>
      </w:r>
      <w:r w:rsidRPr="49B9CB9B" w:rsidR="0042D30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High Functioning Advisory Council Checklist </w:t>
      </w:r>
    </w:p>
    <w:p w:rsidR="7D98281C" w:rsidP="49B9CB9B" w:rsidRDefault="7D98281C" w14:paraId="15581C94" w14:textId="4515486F">
      <w:pPr>
        <w:pStyle w:val="MediumGrid21"/>
        <w:ind w:left="144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9B9CB9B" w:rsidR="7D9828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</w:t>
      </w:r>
      <w:r w:rsidRPr="49B9CB9B" w:rsidR="0042D30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Continuous Improvement Plan (CIP) </w:t>
      </w:r>
    </w:p>
    <w:p w:rsidR="7FF96848" w:rsidP="49B9CB9B" w:rsidRDefault="7FF96848" w14:paraId="6E2C10B7" w14:textId="64086B09">
      <w:pPr>
        <w:pStyle w:val="MediumGrid21"/>
        <w:ind w:left="144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9B9CB9B" w:rsidR="7FF9684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</w:t>
      </w:r>
      <w:r w:rsidRPr="49B9CB9B" w:rsidR="0042D30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VDOE, PWCS &amp; Victory updates</w:t>
      </w:r>
    </w:p>
    <w:p w:rsidR="0042D301" w:rsidP="49B9CB9B" w:rsidRDefault="0042D301" w14:paraId="3BF1E168" w14:textId="483CE378">
      <w:pPr>
        <w:pStyle w:val="MediumGrid21"/>
        <w:numPr>
          <w:ilvl w:val="0"/>
          <w:numId w:val="2"/>
        </w:num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9B9CB9B" w:rsidR="0042D30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School Safety and Crisis Readiness </w:t>
      </w:r>
    </w:p>
    <w:p w:rsidR="0042D301" w:rsidP="49B9CB9B" w:rsidRDefault="0042D301" w14:paraId="35322161" w14:textId="0E00D595">
      <w:pPr>
        <w:pStyle w:val="MediumGrid21"/>
        <w:numPr>
          <w:ilvl w:val="0"/>
          <w:numId w:val="2"/>
        </w:num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9B9CB9B" w:rsidR="0042D30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Curriculum and Instruction </w:t>
      </w:r>
    </w:p>
    <w:p w:rsidR="0042D301" w:rsidP="49B9CB9B" w:rsidRDefault="0042D301" w14:paraId="3FEF1705" w14:textId="5970304D">
      <w:pPr>
        <w:pStyle w:val="MediumGrid21"/>
        <w:numPr>
          <w:ilvl w:val="0"/>
          <w:numId w:val="2"/>
        </w:num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9B9CB9B" w:rsidR="0042D30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VES Parent Handbook </w:t>
      </w:r>
    </w:p>
    <w:p w:rsidR="0042D301" w:rsidP="49B9CB9B" w:rsidRDefault="0042D301" w14:paraId="791EB44D" w14:textId="5911A28E">
      <w:pPr>
        <w:pStyle w:val="MediumGrid21"/>
        <w:numPr>
          <w:ilvl w:val="0"/>
          <w:numId w:val="2"/>
        </w:num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9B9CB9B" w:rsidR="0042D30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PWCS Code of Behavior </w:t>
      </w:r>
    </w:p>
    <w:p w:rsidR="0042D301" w:rsidP="49B9CB9B" w:rsidRDefault="0042D301" w14:paraId="11C8D7E2" w14:textId="17A77615">
      <w:pPr>
        <w:pStyle w:val="MediumGrid21"/>
        <w:numPr>
          <w:ilvl w:val="0"/>
          <w:numId w:val="2"/>
        </w:num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9B9CB9B" w:rsidR="0042D30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Questions, Input and Feedback </w:t>
      </w:r>
    </w:p>
    <w:p w:rsidR="49B9CB9B" w:rsidP="49B9CB9B" w:rsidRDefault="49B9CB9B" w14:paraId="740B7E96" w14:textId="5BA87E22">
      <w:pPr>
        <w:pStyle w:val="MediumGrid21"/>
        <w:ind w:left="144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49B9CB9B" w:rsidP="49B9CB9B" w:rsidRDefault="49B9CB9B" w14:paraId="5B5A1100" w14:textId="2E4D9426">
      <w:pPr>
        <w:pStyle w:val="MediumGrid21"/>
        <w:ind w:left="720" w:firstLine="72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080AE0" w:rsidR="00AC541B" w:rsidP="49B9CB9B" w:rsidRDefault="00AC541B" w14:paraId="55BACBF1" w14:textId="53281FB4">
      <w:pPr>
        <w:pStyle w:val="MediumGrid21"/>
        <w:ind w:left="1440" w:firstLine="72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9B9CB9B" w:rsidR="5D7CBE1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      </w:t>
      </w:r>
    </w:p>
    <w:p w:rsidRPr="00B13BD4" w:rsidR="00AC541B" w:rsidP="49B9CB9B" w:rsidRDefault="00AC541B" w14:paraId="74F65603" w14:textId="4958E602">
      <w:pPr>
        <w:pStyle w:val="MediumGrid21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35E275B3" w:rsidR="0D32829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                  </w:t>
      </w:r>
    </w:p>
    <w:p w:rsidRPr="00B13BD4" w:rsidR="00AC541B" w:rsidP="35E275B3" w:rsidRDefault="00AC541B" w14:paraId="46EA8209" w14:textId="1C75FBAA">
      <w:pPr>
        <w:pStyle w:val="MediumGrid21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Pr="00B13BD4" w:rsidR="00AC541B" w:rsidP="35E275B3" w:rsidRDefault="00AC541B" w14:paraId="61E429F6" w14:textId="79C100CE">
      <w:pPr>
        <w:pStyle w:val="MediumGrid21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Pr="00D87633" w:rsidR="00AC541B" w:rsidP="1345F32D" w:rsidRDefault="00AC541B" w14:paraId="4F8DC7E9" w14:textId="22F98C60">
      <w:pPr>
        <w:pStyle w:val="MediumGrid21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1345F32D" w:rsidR="290A07F3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Next VAC Zoom meeting is scheduled for Tuesday October 15 at 6:00 pm. </w:t>
      </w:r>
    </w:p>
    <w:sectPr w:rsidRPr="00D87633" w:rsidR="00AC541B" w:rsidSect="00225384">
      <w:headerReference w:type="first" r:id="rId10"/>
      <w:pgSz w:w="12240" w:h="15840" w:orient="portrait"/>
      <w:pgMar w:top="3024" w:right="1440" w:bottom="2016" w:left="1440" w:header="590" w:footer="950" w:gutter="0"/>
      <w:cols w:space="720"/>
      <w:titlePg/>
      <w:docGrid w:linePitch="360"/>
      <w:headerReference w:type="default" r:id="Rdd7317336aef4d3b"/>
      <w:footerReference w:type="default" r:id="Rd1965baa5f024376"/>
      <w:footerReference w:type="first" r:id="R0c50d9258f8a49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35B0D" w:rsidP="00EB35C4" w:rsidRDefault="00435B0D" w14:paraId="57EFC6CF" w14:textId="77777777">
      <w:r>
        <w:separator/>
      </w:r>
    </w:p>
  </w:endnote>
  <w:endnote w:type="continuationSeparator" w:id="0">
    <w:p w:rsidR="00435B0D" w:rsidP="00EB35C4" w:rsidRDefault="00435B0D" w14:paraId="48FE797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3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DB21A80" w:rsidTr="6DB21A80" w14:paraId="5A238F39">
      <w:trPr>
        <w:trHeight w:val="300"/>
      </w:trPr>
      <w:tc>
        <w:tcPr>
          <w:tcW w:w="3120" w:type="dxa"/>
          <w:tcMar/>
        </w:tcPr>
        <w:p w:rsidR="6DB21A80" w:rsidP="6DB21A80" w:rsidRDefault="6DB21A80" w14:paraId="277AD5B5" w14:textId="28F7A9A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DB21A80" w:rsidP="6DB21A80" w:rsidRDefault="6DB21A80" w14:paraId="157417CD" w14:textId="101F2FB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DB21A80" w:rsidP="6DB21A80" w:rsidRDefault="6DB21A80" w14:paraId="32AEB484" w14:textId="1A9E1325">
          <w:pPr>
            <w:pStyle w:val="Header"/>
            <w:bidi w:val="0"/>
            <w:ind w:right="-115"/>
            <w:jc w:val="right"/>
          </w:pPr>
        </w:p>
      </w:tc>
    </w:tr>
  </w:tbl>
  <w:p w:rsidR="6DB21A80" w:rsidP="6DB21A80" w:rsidRDefault="6DB21A80" w14:paraId="220C96C0" w14:textId="42DF290F">
    <w:pPr>
      <w:pStyle w:val="Footer"/>
      <w:bidi w:val="0"/>
    </w:pPr>
  </w:p>
</w:ftr>
</file>

<file path=word/footer4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DB21A80" w:rsidTr="6DB21A80" w14:paraId="70FB9E42">
      <w:trPr>
        <w:trHeight w:val="300"/>
      </w:trPr>
      <w:tc>
        <w:tcPr>
          <w:tcW w:w="3120" w:type="dxa"/>
          <w:tcMar/>
        </w:tcPr>
        <w:p w:rsidR="6DB21A80" w:rsidP="6DB21A80" w:rsidRDefault="6DB21A80" w14:paraId="71070A25" w14:textId="464EAE8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DB21A80" w:rsidP="6DB21A80" w:rsidRDefault="6DB21A80" w14:paraId="26BE79FE" w14:textId="0E21006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DB21A80" w:rsidP="6DB21A80" w:rsidRDefault="6DB21A80" w14:paraId="71DE44D0" w14:textId="179174E4">
          <w:pPr>
            <w:pStyle w:val="Header"/>
            <w:bidi w:val="0"/>
            <w:ind w:right="-115"/>
            <w:jc w:val="right"/>
          </w:pPr>
        </w:p>
      </w:tc>
    </w:tr>
  </w:tbl>
  <w:p w:rsidR="6DB21A80" w:rsidP="6DB21A80" w:rsidRDefault="6DB21A80" w14:paraId="3404D72C" w14:textId="652F6DC9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35B0D" w:rsidP="00EB35C4" w:rsidRDefault="00435B0D" w14:paraId="5C3663CF" w14:textId="77777777">
      <w:r>
        <w:separator/>
      </w:r>
    </w:p>
  </w:footnote>
  <w:footnote w:type="continuationSeparator" w:id="0">
    <w:p w:rsidR="00435B0D" w:rsidP="00EB35C4" w:rsidRDefault="00435B0D" w14:paraId="6A61329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EB35C4" w:rsidP="006866C6" w:rsidRDefault="006C3BB7" w14:paraId="347A6A56" w14:textId="44EC1B2F">
    <w:pPr>
      <w:pStyle w:val="Header"/>
      <w:jc w:val="center"/>
    </w:pPr>
    <w:r>
      <w:rPr>
        <w:noProof/>
      </w:rPr>
      <w:drawing>
        <wp:inline distT="0" distB="0" distL="0" distR="0" wp14:anchorId="2320B20D" wp14:editId="30DBB7A9">
          <wp:extent cx="1308100" cy="1210928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73" cy="1356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7520B53" w:rsidTr="07520B53" w14:paraId="1191A6AA">
      <w:trPr>
        <w:trHeight w:val="300"/>
      </w:trPr>
      <w:tc>
        <w:tcPr>
          <w:tcW w:w="3120" w:type="dxa"/>
          <w:tcMar/>
        </w:tcPr>
        <w:p w:rsidR="07520B53" w:rsidP="07520B53" w:rsidRDefault="07520B53" w14:paraId="20F23DF9" w14:textId="321ADF0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7520B53" w:rsidP="07520B53" w:rsidRDefault="07520B53" w14:paraId="1F0204B8" w14:textId="3C4444A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7520B53" w:rsidP="07520B53" w:rsidRDefault="07520B53" w14:paraId="6D65AFDB" w14:textId="2B4834F5">
          <w:pPr>
            <w:pStyle w:val="Header"/>
            <w:bidi w:val="0"/>
            <w:ind w:right="-115"/>
            <w:jc w:val="right"/>
          </w:pPr>
        </w:p>
      </w:tc>
    </w:tr>
  </w:tbl>
  <w:p w:rsidR="07520B53" w:rsidP="07520B53" w:rsidRDefault="07520B53" w14:paraId="022BCC2E" w14:textId="6941EAA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2M0RMXcY" int2:invalidationBookmarkName="" int2:hashCode="wFk6KJemFfRulm" int2:id="iAQguo8q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965c9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b347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C4"/>
    <w:rsid w:val="00053FDC"/>
    <w:rsid w:val="000566D1"/>
    <w:rsid w:val="0008073A"/>
    <w:rsid w:val="00080AE0"/>
    <w:rsid w:val="000B6A4A"/>
    <w:rsid w:val="00185907"/>
    <w:rsid w:val="00225384"/>
    <w:rsid w:val="002278A5"/>
    <w:rsid w:val="0025292A"/>
    <w:rsid w:val="002C36F5"/>
    <w:rsid w:val="003278F3"/>
    <w:rsid w:val="003A64B9"/>
    <w:rsid w:val="003C0C6B"/>
    <w:rsid w:val="003E3F85"/>
    <w:rsid w:val="00411052"/>
    <w:rsid w:val="0042D301"/>
    <w:rsid w:val="00435B0D"/>
    <w:rsid w:val="00501812"/>
    <w:rsid w:val="005F5779"/>
    <w:rsid w:val="00612B3E"/>
    <w:rsid w:val="006277EE"/>
    <w:rsid w:val="006866C6"/>
    <w:rsid w:val="006C3BB7"/>
    <w:rsid w:val="007021E2"/>
    <w:rsid w:val="00735CA3"/>
    <w:rsid w:val="00751A3A"/>
    <w:rsid w:val="00777A96"/>
    <w:rsid w:val="007C1B47"/>
    <w:rsid w:val="007F66C2"/>
    <w:rsid w:val="00804794"/>
    <w:rsid w:val="008364E8"/>
    <w:rsid w:val="008A576A"/>
    <w:rsid w:val="008B10B5"/>
    <w:rsid w:val="00975836"/>
    <w:rsid w:val="00977EBB"/>
    <w:rsid w:val="009A1A9D"/>
    <w:rsid w:val="009F0061"/>
    <w:rsid w:val="00A174F8"/>
    <w:rsid w:val="00A21469"/>
    <w:rsid w:val="00A55CF3"/>
    <w:rsid w:val="00A65EF9"/>
    <w:rsid w:val="00AA0B3E"/>
    <w:rsid w:val="00AC541B"/>
    <w:rsid w:val="00AE0F82"/>
    <w:rsid w:val="00B001BF"/>
    <w:rsid w:val="00B17DF5"/>
    <w:rsid w:val="00B45712"/>
    <w:rsid w:val="00C9521D"/>
    <w:rsid w:val="00CB0C70"/>
    <w:rsid w:val="00D87633"/>
    <w:rsid w:val="00E30DD4"/>
    <w:rsid w:val="00E42C90"/>
    <w:rsid w:val="00E4401E"/>
    <w:rsid w:val="00E55A68"/>
    <w:rsid w:val="00EB1DE5"/>
    <w:rsid w:val="00EB35C4"/>
    <w:rsid w:val="00F169D8"/>
    <w:rsid w:val="049AED7E"/>
    <w:rsid w:val="07520B53"/>
    <w:rsid w:val="0849F278"/>
    <w:rsid w:val="0874867B"/>
    <w:rsid w:val="09232481"/>
    <w:rsid w:val="0A14CA79"/>
    <w:rsid w:val="0A26E3B2"/>
    <w:rsid w:val="0AF2E5C9"/>
    <w:rsid w:val="0B5550AA"/>
    <w:rsid w:val="0BF3D960"/>
    <w:rsid w:val="0D32829E"/>
    <w:rsid w:val="0D4562F2"/>
    <w:rsid w:val="0E69B938"/>
    <w:rsid w:val="0E8FAA54"/>
    <w:rsid w:val="0FF8450E"/>
    <w:rsid w:val="107771D2"/>
    <w:rsid w:val="1345F32D"/>
    <w:rsid w:val="15322D2D"/>
    <w:rsid w:val="18F52267"/>
    <w:rsid w:val="19257A7E"/>
    <w:rsid w:val="1A16ACF7"/>
    <w:rsid w:val="1B058B75"/>
    <w:rsid w:val="1B9D653B"/>
    <w:rsid w:val="1BE3BB0D"/>
    <w:rsid w:val="1C31FFF7"/>
    <w:rsid w:val="1CBB4089"/>
    <w:rsid w:val="1DE08273"/>
    <w:rsid w:val="1DE6380A"/>
    <w:rsid w:val="201C8D06"/>
    <w:rsid w:val="24565FC4"/>
    <w:rsid w:val="245EEF12"/>
    <w:rsid w:val="254C59DE"/>
    <w:rsid w:val="25B8F732"/>
    <w:rsid w:val="25E0A12D"/>
    <w:rsid w:val="28C09458"/>
    <w:rsid w:val="290A07F3"/>
    <w:rsid w:val="295E38D2"/>
    <w:rsid w:val="2BBD7076"/>
    <w:rsid w:val="2CB39FA7"/>
    <w:rsid w:val="319A81F4"/>
    <w:rsid w:val="32D16060"/>
    <w:rsid w:val="357961D6"/>
    <w:rsid w:val="35E275B3"/>
    <w:rsid w:val="3804736A"/>
    <w:rsid w:val="38CCFC3A"/>
    <w:rsid w:val="39264743"/>
    <w:rsid w:val="3A087BF3"/>
    <w:rsid w:val="3A3B7048"/>
    <w:rsid w:val="3B9FA1F3"/>
    <w:rsid w:val="3C06E2A1"/>
    <w:rsid w:val="3D5C3555"/>
    <w:rsid w:val="3E8C9BEC"/>
    <w:rsid w:val="40BAF89F"/>
    <w:rsid w:val="43B850F8"/>
    <w:rsid w:val="468C6673"/>
    <w:rsid w:val="47074376"/>
    <w:rsid w:val="47BB63BB"/>
    <w:rsid w:val="49B9CB9B"/>
    <w:rsid w:val="4A9190B5"/>
    <w:rsid w:val="4DF5CF97"/>
    <w:rsid w:val="51240926"/>
    <w:rsid w:val="52639833"/>
    <w:rsid w:val="568E6CE2"/>
    <w:rsid w:val="5773F8E6"/>
    <w:rsid w:val="582C7357"/>
    <w:rsid w:val="5A2350F3"/>
    <w:rsid w:val="5A9E72CA"/>
    <w:rsid w:val="5D7CBE1A"/>
    <w:rsid w:val="602B9323"/>
    <w:rsid w:val="60CF3D81"/>
    <w:rsid w:val="61616FFB"/>
    <w:rsid w:val="61FF08F2"/>
    <w:rsid w:val="63271691"/>
    <w:rsid w:val="63970708"/>
    <w:rsid w:val="666B6D5D"/>
    <w:rsid w:val="66EDAA91"/>
    <w:rsid w:val="6779F991"/>
    <w:rsid w:val="67B8920B"/>
    <w:rsid w:val="6846FBDC"/>
    <w:rsid w:val="69FAF2B6"/>
    <w:rsid w:val="6C1E6D9F"/>
    <w:rsid w:val="6CC2C54E"/>
    <w:rsid w:val="6D23C45F"/>
    <w:rsid w:val="6DB21A80"/>
    <w:rsid w:val="6DFFF4F5"/>
    <w:rsid w:val="70364CA9"/>
    <w:rsid w:val="70AA78CB"/>
    <w:rsid w:val="70C8672A"/>
    <w:rsid w:val="71CC379F"/>
    <w:rsid w:val="75F4007D"/>
    <w:rsid w:val="76B074ED"/>
    <w:rsid w:val="76F36504"/>
    <w:rsid w:val="7933503F"/>
    <w:rsid w:val="79DDEC05"/>
    <w:rsid w:val="7D82B09B"/>
    <w:rsid w:val="7D98281C"/>
    <w:rsid w:val="7FB49BC4"/>
    <w:rsid w:val="7FF9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9AA98"/>
  <w15:chartTrackingRefBased/>
  <w15:docId w15:val="{23B674C1-FD2D-E44F-A20A-861FDB0500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1812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5C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B35C4"/>
  </w:style>
  <w:style w:type="paragraph" w:styleId="Footer">
    <w:name w:val="footer"/>
    <w:basedOn w:val="Normal"/>
    <w:link w:val="FooterChar"/>
    <w:uiPriority w:val="99"/>
    <w:unhideWhenUsed/>
    <w:rsid w:val="00EB35C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B35C4"/>
  </w:style>
  <w:style w:type="character" w:styleId="Hyperlink">
    <w:name w:val="Hyperlink"/>
    <w:basedOn w:val="DefaultParagraphFont"/>
    <w:uiPriority w:val="99"/>
    <w:unhideWhenUsed/>
    <w:rsid w:val="0008073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2B3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401E"/>
    <w:rPr>
      <w:color w:val="605E5C"/>
      <w:shd w:val="clear" w:color="auto" w:fill="E1DFDD"/>
    </w:rPr>
  </w:style>
  <w:style w:type="paragraph" w:styleId="MediumGrid21" w:customStyle="1">
    <w:name w:val="Medium Grid 21"/>
    <w:uiPriority w:val="1"/>
    <w:qFormat/>
    <w:rsid w:val="00AC541B"/>
    <w:rPr>
      <w:rFonts w:ascii="Calibri" w:hAnsi="Calibri" w:eastAsia="Calibri" w:cs="Times New Roman"/>
      <w:sz w:val="22"/>
      <w:szCs w:val="22"/>
    </w:rPr>
  </w:style>
  <w:style w:type="character" w:styleId="Heading1Char" w:customStyle="1">
    <w:name w:val="Heading 1 Char"/>
    <w:basedOn w:val="DefaultParagraphFont"/>
    <w:link w:val="Heading1"/>
    <w:uiPriority w:val="9"/>
    <w:rsid w:val="00501812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501812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2.xml" Id="Rdd7317336aef4d3b" /><Relationship Type="http://schemas.openxmlformats.org/officeDocument/2006/relationships/footer" Target="footer3.xml" Id="Rd1965baa5f024376" /><Relationship Type="http://schemas.openxmlformats.org/officeDocument/2006/relationships/footer" Target="footer4.xml" Id="R0c50d9258f8a4927" /><Relationship Type="http://schemas.openxmlformats.org/officeDocument/2006/relationships/hyperlink" Target="https://pwcs-zm-edu.zoom.us/my/principalwray?pwd=R0w1KyttcU1uUWFZMkxzL3VtZ0UrUT09" TargetMode="External" Id="R3f44761e016a432f" /><Relationship Type="http://schemas.microsoft.com/office/2020/10/relationships/intelligence" Target="intelligence2.xml" Id="Rac4f8f6db6ab45a8" /><Relationship Type="http://schemas.openxmlformats.org/officeDocument/2006/relationships/numbering" Target="numbering.xml" Id="R86816f1feea3423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12041c-b1d0-41d4-b276-a7d04cf9b56b" xsi:nil="true"/>
    <lcf76f155ced4ddcb4097134ff3c332f xmlns="5e2d55f9-0921-4ba0-93ba-cab4dfe046c9">
      <Terms xmlns="http://schemas.microsoft.com/office/infopath/2007/PartnerControls"/>
    </lcf76f155ced4ddcb4097134ff3c332f>
    <MediaLengthInSeconds xmlns="5e2d55f9-0921-4ba0-93ba-cab4dfe046c9" xsi:nil="true"/>
    <SharedWithUsers xmlns="dc12041c-b1d0-41d4-b276-a7d04cf9b56b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94EAD0A2EAA948A8589D94A8DEB3F4" ma:contentTypeVersion="24" ma:contentTypeDescription="Create a new document." ma:contentTypeScope="" ma:versionID="fd24219527616e8327f16b5f862ed388">
  <xsd:schema xmlns:xsd="http://www.w3.org/2001/XMLSchema" xmlns:xs="http://www.w3.org/2001/XMLSchema" xmlns:p="http://schemas.microsoft.com/office/2006/metadata/properties" xmlns:ns2="dc12041c-b1d0-41d4-b276-a7d04cf9b56b" xmlns:ns3="5e2d55f9-0921-4ba0-93ba-cab4dfe046c9" targetNamespace="http://schemas.microsoft.com/office/2006/metadata/properties" ma:root="true" ma:fieldsID="66ea49a72f44ecf17560304146e4c702" ns2:_="" ns3:_="">
    <xsd:import namespace="dc12041c-b1d0-41d4-b276-a7d04cf9b56b"/>
    <xsd:import namespace="5e2d55f9-0921-4ba0-93ba-cab4dfe046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2041c-b1d0-41d4-b276-a7d04cf9b5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3" nillable="true" ma:displayName="Taxonomy Catch All Column" ma:hidden="true" ma:list="{77375ee7-6bd3-4317-bea5-8346d1946c65}" ma:internalName="TaxCatchAll" ma:showField="CatchAllData" ma:web="dc12041c-b1d0-41d4-b276-a7d04cf9b5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d55f9-0921-4ba0-93ba-cab4dfe04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23fc58c-6e33-4da0-902c-7e32230b8d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3DDEB4-255E-4E51-A25E-9C288D4FA8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2CA5AB-B720-42DD-8C22-199D2027CC0F}">
  <ds:schemaRefs>
    <ds:schemaRef ds:uri="http://purl.org/dc/elements/1.1/"/>
    <ds:schemaRef ds:uri="http://schemas.microsoft.com/office/infopath/2007/PartnerControls"/>
    <ds:schemaRef ds:uri="93b5e354-1505-4cfb-a317-9c63e645d3f2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9604830-b6af-4757-a3fb-1e52937ddd4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3A0FED-FE3B-4F7A-9745-334BCECCF0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67D076-ADA7-4C56-865B-F1EFCF1DA40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Tim E. Tewalt</dc:creator>
  <keywords/>
  <dc:description/>
  <lastModifiedBy>Joy L. Moller</lastModifiedBy>
  <revision>11</revision>
  <lastPrinted>2022-09-27T14:58:00.0000000Z</lastPrinted>
  <dcterms:created xsi:type="dcterms:W3CDTF">2024-05-13T20:17:00.0000000Z</dcterms:created>
  <dcterms:modified xsi:type="dcterms:W3CDTF">2024-09-27T18:58:49.3222687Z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0x0101004794EAD0A2EAA948A8589D94A8DEB3F4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{"FileActivityType":"9","FileActivityTimeStamp":"2024-09-12T14:11:13.717Z","FileActivityUsersOnPage":[{"DisplayName":"Christopher W. Wray","Id":"wraycw@pwcs.edu"},{"DisplayName":"Cecilia Kuglistsh","Id":"kuglisc@pwcs.edu"}],"FileActivityNavigationId":null}</vt:lpwstr>
  </property>
  <property fmtid="{D5CDD505-2E9C-101B-9397-08002B2CF9AE}" pid="9" name="TriggerFlowInfo">
    <vt:lpwstr/>
  </property>
</Properties>
</file>